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Modèles d’e-mail d’escalade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L’arbre d’escalade et les e-mails qui s’en servent : au responsable, à votre manager, à un fournisseur et au client, la relance sans réponse, la version urgente et l’e-mail de clôture. Par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Remplissez d’abord l’arbre d’escalade de l’onglet 1. Remplacez ensuite chaque mot entre [crochets] par les faits du dossier et envoyez l’onglet qui correspond à la situation. Notez chaque escalade dans le journal Excel des escalades.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Les modèles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L’arbre d’escalade : qui gère quoi, et dans quel délai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Champs par ligne : 5 · Réponse : « Je m’en occupe », étape, heure · Révision : Tous les 3 mois, après un raté · Troisième niveau : Les équipes d’astreinte en ingénierie utilisent le même schéma : un second d’astreinte qui rattrape ce que le premier manque, puis toute l’équipe. Dans une petite entreprise, c’est en général le fondateur.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Chaque modèle d’e-mail d’escalade de cette page tire ses informations d’un seul tableau : l’arbre d’escalade, aussi appelé matrice d’escalade. Une ligne par catégorie de problème, cinq champs par ligne. Remplissez-le une fois et partagez-le avec l’équipe.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Ligne de l’arbre (une par catégorie de problème) : </w:t>
      </w:r>
      <w:r>
        <w:rPr>
          <w:rFonts w:ascii="Calibri" w:hAnsi="Calibri" w:cs="Calibri" w:eastAsia="Calibri"/>
          <w:b w:val="0"/>
          <w:color w:val="15131F"/>
          <w:sz w:val="21"/>
        </w:rPr>
        <w:t>Catégorie de problème : [catégorie]</w:t>
        <w:br/>
        <w:t>Responsable principal : [nom, fonction, téléphone]</w:t>
        <w:br/>
        <w:t>Suppléant : [nom, fonction, téléphone]</w:t>
        <w:br/>
        <w:t>Horaires : [quand il est joignable, par exemple lun.-ven. 9 h-17 h]</w:t>
        <w:br/>
        <w:t>Délai de réponse : Critique [30 minutes] / Élevée [2 heures] / Normale [24 heures]</w:t>
        <w:br/>
        <w:t>Solution de repli : [ce qui se passe si personne ne répond dans le délai]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Gravité et délai de réponse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Gravité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Réponse sous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Critique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Risque pour la sécurité, exposition de données ou nombreux clients touchés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minutes, à toute heure, par téléphone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Élevée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client ne peut pas utiliser le service, ou de l’argent ou un engagement daté est en jeu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heures, pendant les horaires du responsable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Normale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Une solution de contournement existe, ou la décision dépasse votre rôle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24 heures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Comment le remplir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5 à 8 catégories: Pannes de machine, livraisons, facturation, réclamations, pannes générales, données : les vraies raisons pour lesquelles vos clients font remonter un problème.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Un responsable, un suppléant: Des personnes, pas des boîtes de réception partagées. Le suppléant peut prendre la même décision.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Horaires et téléphone: Quand chaque responsable est joignable ; un numéro de téléphone pour la gravité Critique.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Délai selon la gravité: Répondre, c’est dire « Je m’en occupe » avec la prochaine étape et une heure, pas régler le problème.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Solution de repli: Ce qui se passe à l’échéance. Revoyez l’arbre après chaque délai manqué.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Exemple : l’arbre de Kettlebrook Coffee Service, une entreprise fictive qui loue et entretient des machines à café de bureau. Les délais suivent le tableau des gravités.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Panne ou réparation de machine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Responsable : </w:t>
      </w:r>
      <w:r>
        <w:rPr>
          <w:rFonts w:ascii="Calibri" w:hAnsi="Calibri" w:cs="Calibri" w:eastAsia="Calibri"/>
          <w:b w:val="0"/>
          <w:color w:val="5D5A70"/>
          <w:sz w:val="21"/>
        </w:rPr>
        <w:t>Marco Bianchi, chef du service technique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Suppléant : </w:t>
      </w:r>
      <w:r>
        <w:rPr>
          <w:rFonts w:ascii="Calibri" w:hAnsi="Calibri" w:cs="Calibri" w:eastAsia="Calibri"/>
          <w:b w:val="0"/>
          <w:color w:val="5D5A70"/>
          <w:sz w:val="21"/>
        </w:rPr>
        <w:t>Ruth Okoye, directrice des opérations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Horaires : </w:t>
      </w:r>
      <w:r>
        <w:rPr>
          <w:rFonts w:ascii="Calibri" w:hAnsi="Calibri" w:cs="Calibri" w:eastAsia="Calibri"/>
          <w:b w:val="0"/>
          <w:color w:val="5D5A70"/>
          <w:sz w:val="21"/>
        </w:rPr>
        <w:t>Lun.-ven. 7 h-17 h ; Critique à toute heure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Solution de repli : </w:t>
      </w:r>
      <w:r>
        <w:rPr>
          <w:rFonts w:ascii="Calibri" w:hAnsi="Calibri" w:cs="Calibri" w:eastAsia="Calibri"/>
          <w:b w:val="0"/>
          <w:color w:val="5D5A70"/>
          <w:sz w:val="21"/>
        </w:rPr>
        <w:t>Ruth envoie une machine de prêt le jour même. Critique : appeler Ruth, puis Hannah.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Livraison ou fournitures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Responsable : </w:t>
      </w:r>
      <w:r>
        <w:rPr>
          <w:rFonts w:ascii="Calibri" w:hAnsi="Calibri" w:cs="Calibri" w:eastAsia="Calibri"/>
          <w:b w:val="0"/>
          <w:color w:val="5D5A70"/>
          <w:sz w:val="21"/>
        </w:rPr>
        <w:t>Ruth Okoye, directrice des opérations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Suppléant : </w:t>
      </w:r>
      <w:r>
        <w:rPr>
          <w:rFonts w:ascii="Calibri" w:hAnsi="Calibri" w:cs="Calibri" w:eastAsia="Calibri"/>
          <w:b w:val="0"/>
          <w:color w:val="5D5A70"/>
          <w:sz w:val="21"/>
        </w:rPr>
        <w:t>Nadia Flores, cheffe d’entrepôt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Horaires : </w:t>
      </w:r>
      <w:r>
        <w:rPr>
          <w:rFonts w:ascii="Calibri" w:hAnsi="Calibri" w:cs="Calibri" w:eastAsia="Calibri"/>
          <w:b w:val="0"/>
          <w:color w:val="5D5A70"/>
          <w:sz w:val="21"/>
        </w:rPr>
        <w:t>Lun.-ven. 6 h 30-16 h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Solution de repli : </w:t>
      </w:r>
      <w:r>
        <w:rPr>
          <w:rFonts w:ascii="Calibri" w:hAnsi="Calibri" w:cs="Calibri" w:eastAsia="Calibri"/>
          <w:b w:val="0"/>
          <w:color w:val="5D5A70"/>
          <w:sz w:val="21"/>
        </w:rPr>
        <w:t>Nadia envoie un coursier le jour même.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Facturation ou contrat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Responsable : </w:t>
      </w:r>
      <w:r>
        <w:rPr>
          <w:rFonts w:ascii="Calibri" w:hAnsi="Calibri" w:cs="Calibri" w:eastAsia="Calibri"/>
          <w:b w:val="0"/>
          <w:color w:val="5D5A70"/>
          <w:sz w:val="21"/>
        </w:rPr>
        <w:t>Leo Park, comptabilité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Suppléant : </w:t>
      </w:r>
      <w:r>
        <w:rPr>
          <w:rFonts w:ascii="Calibri" w:hAnsi="Calibri" w:cs="Calibri" w:eastAsia="Calibri"/>
          <w:b w:val="0"/>
          <w:color w:val="5D5A70"/>
          <w:sz w:val="21"/>
        </w:rPr>
        <w:t>Hannah Price, fondatrice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Horaires : </w:t>
      </w:r>
      <w:r>
        <w:rPr>
          <w:rFonts w:ascii="Calibri" w:hAnsi="Calibri" w:cs="Calibri" w:eastAsia="Calibri"/>
          <w:b w:val="0"/>
          <w:color w:val="5D5A70"/>
          <w:sz w:val="21"/>
        </w:rPr>
        <w:t>Lun.-ven. 9 h-17 h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Solution de repli : </w:t>
      </w:r>
      <w:r>
        <w:rPr>
          <w:rFonts w:ascii="Calibri" w:hAnsi="Calibri" w:cs="Calibri" w:eastAsia="Calibri"/>
          <w:b w:val="0"/>
          <w:color w:val="5D5A70"/>
          <w:sz w:val="21"/>
        </w:rPr>
        <w:t>Hannah prend le relais. Les remboursements de plus de 500 $ passent toujours par Hannah.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1.4 Réclamation ou menace juridique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Responsable : </w:t>
      </w:r>
      <w:r>
        <w:rPr>
          <w:rFonts w:ascii="Calibri" w:hAnsi="Calibri" w:cs="Calibri" w:eastAsia="Calibri"/>
          <w:b w:val="0"/>
          <w:color w:val="5D5A70"/>
          <w:sz w:val="21"/>
        </w:rPr>
        <w:t>Hannah Price, fondatrice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Suppléant : </w:t>
      </w:r>
      <w:r>
        <w:rPr>
          <w:rFonts w:ascii="Calibri" w:hAnsi="Calibri" w:cs="Calibri" w:eastAsia="Calibri"/>
          <w:b w:val="0"/>
          <w:color w:val="5D5A70"/>
          <w:sz w:val="21"/>
        </w:rPr>
        <w:t>Ruth Okoye, directrice des opérations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Horaires : </w:t>
      </w:r>
      <w:r>
        <w:rPr>
          <w:rFonts w:ascii="Calibri" w:hAnsi="Calibri" w:cs="Calibri" w:eastAsia="Calibri"/>
          <w:b w:val="0"/>
          <w:color w:val="5D5A70"/>
          <w:sz w:val="21"/>
        </w:rPr>
        <w:t>Lun.-ven. 8 h-18 h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Solution de repli : </w:t>
      </w:r>
      <w:r>
        <w:rPr>
          <w:rFonts w:ascii="Calibri" w:hAnsi="Calibri" w:cs="Calibri" w:eastAsia="Calibri"/>
          <w:b w:val="0"/>
          <w:color w:val="5D5A70"/>
          <w:sz w:val="21"/>
        </w:rPr>
        <w:t>Ruth appelle le client le jour même.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1.5 Panne générale ou nombreux clients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Responsable : </w:t>
      </w:r>
      <w:r>
        <w:rPr>
          <w:rFonts w:ascii="Calibri" w:hAnsi="Calibri" w:cs="Calibri" w:eastAsia="Calibri"/>
          <w:b w:val="0"/>
          <w:color w:val="5D5A70"/>
          <w:sz w:val="21"/>
        </w:rPr>
        <w:t>Ruth Okoye, directrice des opérations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Suppléant : </w:t>
      </w:r>
      <w:r>
        <w:rPr>
          <w:rFonts w:ascii="Calibri" w:hAnsi="Calibri" w:cs="Calibri" w:eastAsia="Calibri"/>
          <w:b w:val="0"/>
          <w:color w:val="5D5A70"/>
          <w:sz w:val="21"/>
        </w:rPr>
        <w:t>Hannah Price, fondatrice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Horaires : </w:t>
      </w:r>
      <w:r>
        <w:rPr>
          <w:rFonts w:ascii="Calibri" w:hAnsi="Calibri" w:cs="Calibri" w:eastAsia="Calibri"/>
          <w:b w:val="0"/>
          <w:color w:val="5D5A70"/>
          <w:sz w:val="21"/>
        </w:rPr>
        <w:t>À toute heure, par téléphone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Solution de repli : </w:t>
      </w:r>
      <w:r>
        <w:rPr>
          <w:rFonts w:ascii="Calibri" w:hAnsi="Calibri" w:cs="Calibri" w:eastAsia="Calibri"/>
          <w:b w:val="0"/>
          <w:color w:val="5D5A70"/>
          <w:sz w:val="21"/>
        </w:rPr>
        <w:t>Appeler Hannah. Écrire aux clients touchés toutes les heures jusqu’à la résolution.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1.6 Données ou sécurité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Responsable : </w:t>
      </w:r>
      <w:r>
        <w:rPr>
          <w:rFonts w:ascii="Calibri" w:hAnsi="Calibri" w:cs="Calibri" w:eastAsia="Calibri"/>
          <w:b w:val="0"/>
          <w:color w:val="5D5A70"/>
          <w:sz w:val="21"/>
        </w:rPr>
        <w:t>Hannah Price, fondatrice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Suppléant : </w:t>
      </w:r>
      <w:r>
        <w:rPr>
          <w:rFonts w:ascii="Calibri" w:hAnsi="Calibri" w:cs="Calibri" w:eastAsia="Calibri"/>
          <w:b w:val="0"/>
          <w:color w:val="5D5A70"/>
          <w:sz w:val="21"/>
        </w:rPr>
        <w:t>Leo Park, comptabilité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Horaires : </w:t>
      </w:r>
      <w:r>
        <w:rPr>
          <w:rFonts w:ascii="Calibri" w:hAnsi="Calibri" w:cs="Calibri" w:eastAsia="Calibri"/>
          <w:b w:val="0"/>
          <w:color w:val="5D5A70"/>
          <w:sz w:val="21"/>
        </w:rPr>
        <w:t>À toute heure, par téléphone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Solution de repli : </w:t>
      </w:r>
      <w:r>
        <w:rPr>
          <w:rFonts w:ascii="Calibri" w:hAnsi="Calibri" w:cs="Calibri" w:eastAsia="Calibri"/>
          <w:b w:val="0"/>
          <w:color w:val="5D5A70"/>
          <w:sz w:val="21"/>
        </w:rPr>
        <w:t>Appeler Leo. Bloquer d’abord le compte concerné.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À ne jamais promettre : </w:t>
      </w:r>
      <w:r>
        <w:rPr>
          <w:rFonts w:ascii="Calibri" w:hAnsi="Calibri" w:cs="Calibri" w:eastAsia="Calibri"/>
          <w:b w:val="0"/>
          <w:color w:val="5D5A70"/>
          <w:sz w:val="21"/>
        </w:rPr>
        <w:t>Une heure de réparation dans l’arbre. L’arbre promet une réponse dans le délai, pas une solution.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E-mail d’escalade interne au responsable du problème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Destinataire : Responsable principal · Copie : Suppléant, si Critique · Échéance : Envoi + délai de l’arbre · Notez avant d’envoyer : Heure, client, catégorie, gravité, responsable et échéance : une ligne dans le journal Excel.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Envoyez-le quand la solution habituelle a échoué et que le problème relève de quelqu’un d’autre dans l’arbre. Adressez-le au seul responsable principal ; mettez le suppléant en copie pour les cas Critique ou à l’échéance (onglet 6).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Escalade, [Élevée] : [problème en 5 mots], [client], réponse avant [heure]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 du responsable],</w:t>
        <w:br/>
        <w:br/>
        <w:t>Je vous fais remonter ce dossier, car vous êtes responsable de la catégorie [catégorie de problème]. Gravité : [Élevée]. Merci de me répondre avant [heure d’échéance] avec la prochaine étape et une heure.</w:t>
        <w:br/>
        <w:br/>
        <w:t>Client : [nom, entreprise, coordonnées]</w:t>
        <w:br/>
        <w:t>Problème : [ce qui ne va pas, en une ou deux phrases]</w:t>
        <w:br/>
        <w:t>Impact : [qui est touché, ce qu’il ne peut plus faire, ce qui est en jeu et pour quand]</w:t>
        <w:br/>
        <w:t>Ce que j’ai essayé : [étape, heure], [étape, heure]. Résultat : [résultat]</w:t>
        <w:br/>
        <w:t>La demande : [une demande claire, par exemple une visite de technicien avant jeudi]</w:t>
        <w:br/>
        <w:br/>
        <w:t>Le client aura de nos nouvelles avant [heure du point client]. Sans réponse de votre part avant [heure d’échéance], je transmettrai le dossier à [nom du suppléant], comme le prévoit l’arbre. L’historique du chat se trouve sur la fiche du contact dans [emplacement de la fiche].</w:t>
        <w:br/>
        <w:br/>
        <w:t>[Votre nom], [fonction]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Transfert à une autre équipe (la prochaine étape lui revient) : </w:t>
      </w:r>
      <w:r>
        <w:rPr>
          <w:rFonts w:ascii="Calibri" w:hAnsi="Calibri" w:cs="Calibri" w:eastAsia="Calibri"/>
          <w:b w:val="0"/>
          <w:color w:val="15131F"/>
          <w:sz w:val="21"/>
        </w:rPr>
        <w:t>Bonjour [nom], je transmets [problème] pour [client] à votre équipe, car la prochaine étape, [prochaine étape], relève de vous. Gravité : [Normale]. Réponse avant [échéance]. Déjà confirmé : [faits]. Le client a été informé : [point et heure]. Si personne ne le prend en charge avant [échéance], le dossier passe à [nom du suppléant]. [Votre nom]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À remplir avant l’envoi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Catégorie, gravité, responsable et suppléant, repris de la ligne de l’arbre.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Échéance : l’heure d’envoi plus le délai de l’arbre.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L’impact en faits, et ce que vous avez essayé, avec les heures.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Une seule demande, à laquelle on répond par oui, par non ou par une heure.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À ne jamais promettre : </w:t>
      </w:r>
      <w:r>
        <w:rPr>
          <w:rFonts w:ascii="Calibri" w:hAnsi="Calibri" w:cs="Calibri" w:eastAsia="Calibri"/>
          <w:b w:val="0"/>
          <w:color w:val="5D5A70"/>
          <w:sz w:val="21"/>
        </w:rPr>
        <w:t>Un résultat au client au nom du responsable. Promettez seulement l’heure du prochain point.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E-mail d’escalade au manager : exemple pour obtenir une décision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Demandez : Une décision · Incluez : 2 options et votre choix · Sans réponse : Votre action par défaut · Si votre manager ne répond pas : Appliquez la solution de repli et dites-le : « Je mets [nom du suppléant] en copie, car l’échéance est passée. » Ne contournez jamais quelqu’un en silence.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Utilisez-le quand la prochaine étape est une décision qui dépasse votre rôle : une exception à une règle, un montant au-delà de votre plafond, un client que vous risquez de perdre.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Décision nécessaire avant [heure] : [problème] pour [client]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 du manager],</w:t>
        <w:br/>
        <w:br/>
        <w:t>J’ai besoin de votre décision sur [problème] pour [client] avant [heure d’échéance]. Elle dépasse mon rôle, car [raison, par exemple le remboursement dépasse mon plafond de 100 $].</w:t>
        <w:br/>
        <w:br/>
        <w:t>Impact : [qui est touché, ce qui est en jeu, pour quand]</w:t>
        <w:br/>
        <w:t>Ce que j’ai essayé : [étapes, avec les dates]</w:t>
        <w:br/>
        <w:t>Option 1 : [option], coût [montant], résultat [résultat]</w:t>
        <w:br/>
        <w:t>Option 2 : [option], coût [montant], résultat [résultat]</w:t>
        <w:br/>
        <w:t>Je recommande l’option [numéro], car [une raison].</w:t>
        <w:br/>
        <w:br/>
        <w:t>Sans réponse de votre part avant [heure d’échéance], je ferai ceci : [action par défaut, dans la limite de mon autorité]. Un appel de 5 minutes me convient aussi : [téléphone].</w:t>
        <w:br/>
        <w:br/>
        <w:t>[Votre nom], [fonction]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 courte pour le chat d’équipe : </w:t>
      </w:r>
      <w:r>
        <w:rPr>
          <w:rFonts w:ascii="Calibri" w:hAnsi="Calibri" w:cs="Calibri" w:eastAsia="Calibri"/>
          <w:b w:val="0"/>
          <w:color w:val="15131F"/>
          <w:sz w:val="21"/>
        </w:rPr>
        <w:t>[Prénom du manager], décision nécessaire avant [heure] : [problème] pour [client]. Option 1 : [option]. Option 2 : [option]. Je recommande l’option [numéro], car [raison]. Détails dans mon e-mail. Sans réponse avant [heure], je pars sur [action par défaut].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À remplir avant l’envoi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décision, dans l’objet et dans la première phrase.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Pourquoi elle dépasse votre rôle.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Deux options avec coût et résultat, et votre choix.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L’échéance, et votre action par défaut dans la limite de votre autorité.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À ne jamais promettre : </w:t>
      </w:r>
      <w:r>
        <w:rPr>
          <w:rFonts w:ascii="Calibri" w:hAnsi="Calibri" w:cs="Calibri" w:eastAsia="Calibri"/>
          <w:b w:val="0"/>
          <w:color w:val="5D5A70"/>
          <w:sz w:val="21"/>
        </w:rPr>
        <w:t>L’exception au client avant l’accord du manager. Dites que vous avez demandé une décision et quand vous lui donnerez des nouvelles.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E-mail d’escalade à un fournisseur ou prestataire, avec preuves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Destinataire : Chargé de compte · Joignez : Des preuves datées · Demandez : Responsable nommé et date · Écrivez pour un tiers : Des faits, des dates et des références, sans adjectifs. Si l’affaire finit en demande d’avoir, cet e-mail en sera le résumé.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Utilisez-le quand le support habituel d’un fournisseur est au point mort : personne en charge du ticket, une pièce qui n’arrive pas, une date dépassée. Écrivez au chargé de compte, pas seulement à la file des tickets, et laissez les dates et les coûts porter l’urgence.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Escalade : ticket [numéro de ticket], ouvert depuis le [date], responsable nommé attendu avant le [date]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[nom],</w:t>
        <w:br/>
        <w:br/>
        <w:t>Je fais remonter le ticket [numéro de ticket], ouvert le [date], car le support habituel ne l’a pas résolu et le problème touche désormais nos clients.</w:t>
        <w:br/>
        <w:br/>
        <w:t>Problème : [ce qui ne va pas, en une phrase]</w:t>
        <w:br/>
        <w:t>Impact pour nous : [clients touchés, heures ou commandes perdues, montant en jeu]</w:t>
        <w:br/>
        <w:t>Historique :</w:t>
        <w:br/>
        <w:t>- [date] : signalé par [canal], référence [référence]</w:t>
        <w:br/>
        <w:t>- [date] : relance, réponse : [ce qui a été dit]</w:t>
        <w:br/>
        <w:t>- [date] : relance, pas de réponse</w:t>
        <w:br/>
        <w:t>Preuves jointes : [photos, captures d’écran, confirmations de commande, journaux]</w:t>
        <w:br/>
        <w:t>Notre contrat : [référence du contrat et délai de réponse prévu, le cas échéant]</w:t>
        <w:br/>
        <w:br/>
        <w:t>La demande : un responsable nommé et une date de résolution avant le [date et heure]. Si je n’ai pas les deux d’ici là, je passerai à l’étape suivante : [par exemple demander à votre supérieur de désigner un responsable].</w:t>
        <w:br/>
        <w:br/>
        <w:t>[Votre nom], [fonction], [entreprise], [téléphone]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Deuxième relance si le fournisseur ne répond pas : </w:t>
      </w:r>
      <w:r>
        <w:rPr>
          <w:rFonts w:ascii="Calibri" w:hAnsi="Calibri" w:cs="Calibri" w:eastAsia="Calibri"/>
          <w:b w:val="0"/>
          <w:color w:val="15131F"/>
          <w:sz w:val="21"/>
        </w:rPr>
        <w:t>Bonjour [nom], je reviens vers vous au sujet de mon escalade du [date] concernant le ticket [numéro de ticket]. J’avais demandé un responsable nommé et une date de résolution avant le [échéance], et je n’ai ni l’un ni l’autre. L’impact est désormais le suivant : [impact mis à jour]. Je passe donc à l’étape suivante : [étape engagée]. Si vous pouvez nommer un responsable aujourd’hui, je continuerai volontiers à travailler avec vous. [Votre nom]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Preuves à joindre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numéro de ticket ou de commande et la date de votre premier signalement.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Chaque relance avec sa date et la réponse obtenue.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Photos, captures d’écran ou journaux, datés, et les conditions contractuelles qui fixent un délai de réponse.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À ne jamais promettre : </w:t>
      </w:r>
      <w:r>
        <w:rPr>
          <w:rFonts w:ascii="Calibri" w:hAnsi="Calibri" w:cs="Calibri" w:eastAsia="Calibri"/>
          <w:b w:val="0"/>
          <w:color w:val="5D5A70"/>
          <w:sz w:val="21"/>
        </w:rPr>
        <w:t>Une date au client tant que le fournisseur ne l’a pas confirmée par écrit. Dites ce que vous avez demandé et quand vous lui donnerez des nouvelles.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E-mail d’escalade au client : qui s’en occupe, prochain point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À envoyer sous : 15 minutes · Heure du point : Après l’échéance interne · Nommez : Responsable et fonction · Si le responsable change : Dites qui s’en occupe désormais dans le point suivant, sinon un nouveau nom donne l’impression d’un dossier abandonné.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Envoyez-le dans les 15 minutes qui suivent l’escalade interne, sur le canal du client : qui s’occupe du problème, quand il aura de vos nouvelles et ce qu’il doit faire.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[Problème] : dossier transmis à [nom du responsable], nouvelles avant [heure]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</w:t>
        <w:br/>
        <w:br/>
        <w:t>Merci pour votre patience pendant que nous essayions [ce que nous avons essayé]. Cela n’a pas résolu [problème], j’ai donc transmis votre dossier à un niveau supérieur.</w:t>
        <w:br/>
        <w:br/>
        <w:t>Qui s’en occupe : [nom du responsable], notre [fonction du responsable], qui gère [catégorie de problème].</w:t>
        <w:br/>
        <w:t>Votre référence : [référence]</w:t>
        <w:br/>
        <w:t>Prochain point : avant [heure et jour du point], même si le problème n’est pas encore réglé.</w:t>
        <w:br/>
        <w:t>Ce que vous devez faire : [rien pour l’instant / une seule chose]</w:t>
        <w:br/>
        <w:br/>
        <w:t>Vous n’avez rien à réexpliquer : [prénom du responsable] a tout l’historique. Si quelque chose change de votre côté, répondez à cet e-mail : il m’arrive directement.</w:t>
        <w:br/>
        <w:br/>
        <w:t>[Votre nom], [fonction], 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Version chat : </w:t>
      </w:r>
      <w:r>
        <w:rPr>
          <w:rFonts w:ascii="Calibri" w:hAnsi="Calibri" w:cs="Calibri" w:eastAsia="Calibri"/>
          <w:b w:val="0"/>
          <w:color w:val="15131F"/>
          <w:sz w:val="21"/>
        </w:rPr>
        <w:t>J’ai transmis votre demande à [nom du responsable], notre [fonction du responsable]. Votre référence est [référence]. Vous aurez de nos nouvelles avant [heure du point] aujourd’hui, même si le problème n’est pas encore réglé. Inutile de tout répéter : [prénom du responsable] a accès à ce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 le client a lui-même fait remonter le problème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 je regrette sincèrement que vous ayez dû en arriver là. J’ai transmis [problème] à [nom du responsable], notre [fonction du responsable], avec tout l’historique. Votre référence est [référence], et vous aurez un vrai point de situation, pas un message d’attente, avant [heure du point]. [Votre nom]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À remplir avant l’envoi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 et fonction du responsable, repris de la ligne de l’arbre.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Heure du point : l’échéance du responsable plus 20 minutes environ.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Une action pour le client, ou « rien pour l’instant 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À ne jamais promettre : </w:t>
      </w:r>
      <w:r>
        <w:rPr>
          <w:rFonts w:ascii="Calibri" w:hAnsi="Calibri" w:cs="Calibri" w:eastAsia="Calibri"/>
          <w:b w:val="0"/>
          <w:color w:val="5D5A70"/>
          <w:sz w:val="21"/>
        </w:rPr>
        <w:t>Une heure de réparation, un remboursement ou un geste commercial avant que le responsable ne l’ait confirmé. Tenez l’heure du point, même sans nouvelle.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Sans réponse : e-mail de relance et solution de repli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Envoi : À l’échéance · À : Responsable et suppléant · Délai du suppléant : Moitié du délai initial · Après un raté : Notez « Suppléant sollicité : Oui » et la raison. La plupart des ratés viennent de l’arbre (pas de téléphone, mauvais horaires, responsable en intervention).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Envoyez-le à l’échéance, pas le lendemain. L’escalade passe au suppléant, et un seul e-mail prévient les deux personnes. L’heure du point client ne bouge pas.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Sans réponse à [heure d’échéance] : [problème] pour [client] passe à [prénom du suppléant]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 du responsable], bonjour [prénom du suppléant],</w:t>
        <w:br/>
        <w:br/>
        <w:t>[Prénom du responsable], mon escalade de [heure] concernant [problème] pour [client] n’a pas reçu de réponse avant l’échéance de [heure d’échéance]. [Prénom du suppléant], vous assurez la suppléance pour [catégorie de problème] dans notre arbre d’escalade : le dossier vous revient donc maintenant.</w:t>
        <w:br/>
        <w:br/>
        <w:t>Problème : [problème], gravité [Élevée]</w:t>
        <w:br/>
        <w:t>Impact : [impact, mis à jour s’il a changé]</w:t>
        <w:br/>
        <w:t>Ce que j’ai essayé : [étapes]</w:t>
        <w:br/>
        <w:t>La demande : [la même demande]</w:t>
        <w:br/>
        <w:t>Le client attend un point avant [heure du point client].</w:t>
        <w:br/>
        <w:br/>
        <w:t>[Prénom du suppléant], merci de répondre « Je m’en occupe » avec la prochaine étape avant [échéance du suppléant]. Sans nouvelles de l’un de vous deux d’ici là, je passerai au niveau suivant : [troisième niveau, par exemple appeler le fondateur].</w:t>
        <w:br/>
        <w:br/>
        <w:t>[Votre nom], [fonction]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Troisième niveau, si le suppléant ne répond pas non plus : </w:t>
      </w:r>
      <w:r>
        <w:rPr>
          <w:rFonts w:ascii="Calibri" w:hAnsi="Calibri" w:cs="Calibri" w:eastAsia="Calibri"/>
          <w:b w:val="0"/>
          <w:color w:val="15131F"/>
          <w:sz w:val="21"/>
        </w:rPr>
        <w:t>[Nom], [problème] pour [client] reste sans réponse : [nom du responsable] a manqué l’échéance de [heure] et [nom du suppléant] celle de [heure]. Impact : [impact]. Le point client est prévu à [heure]. J’ai besoin qu’une personne dise « Je m’en occupe » tout de suite, et je vous appelle à [heure].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Point client quand le responsable change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 comme promis, un point sur [problème] : [nom du suppléant], notre [fonction du suppléant], s’occupe désormais de votre dossier. [Prochaine étape et quand]. Votre référence reste [référence]. [Votre nom]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Règles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Relancez une seule fois, à l’échéance, le responsable et le suppléant ensemble.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suppléant dispose de la moitié du délai initial : 1 heure pour Élevée.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point client part à l’heure, quel que soit le responsable du dossier.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À ne jamais promettre : </w:t>
      </w:r>
      <w:r>
        <w:rPr>
          <w:rFonts w:ascii="Calibri" w:hAnsi="Calibri" w:cs="Calibri" w:eastAsia="Calibri"/>
          <w:b w:val="0"/>
          <w:color w:val="5D5A70"/>
          <w:sz w:val="21"/>
        </w:rPr>
        <w:t>Que « le responsable s’en occupe » quand personne n’a répondu. Dites qui s’en occupe maintenant.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Escalade urgente ou panne générale : court, pour le chat ou le téléphone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Réponse sous : 30 minutes · Canal : Téléphone d’abord · Sans réponse en 15 min : Appeler le suppléant · En cas de doute : Si vous hésitez entre Critique et Élevée, retenez la gravité la plus haute. Rétrograder ensuite ne coûte qu’un appel.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Les problèmes de gravité Critique ne commencent pas par un e-mail. Appelez le responsable et publiez en même temps le message court dans le chat d’équipe ou par SMS. L’e-mail sert de trace écrite après l’appel.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Message pour le chat d’équipe ou SMS : </w:t>
      </w:r>
      <w:r>
        <w:rPr>
          <w:rFonts w:ascii="Calibri" w:hAnsi="Calibri" w:cs="Calibri" w:eastAsia="Calibri"/>
          <w:b w:val="0"/>
          <w:color w:val="15131F"/>
          <w:sz w:val="21"/>
        </w:rPr>
        <w:t>URGENT, Critique : [problème] depuis [heure]. Touche [qui et combien]. Essayé : [une ligne]. [Nom du responsable], appelez-moi tout de suite au [téléphone]. Sans réponse avant [heure] : j’appelle [nom du suppléant].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Script d’appel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 du responsable], c’est [votre nom], pour une escalade Critique. [Problème] depuis [heure], qui touche [qui et combien]. J’ai essayé [une ligne]. J’ai besoin que vous [demande]. Pouvez-vous le prendre maintenant ?</w:t>
        <w:br/>
        <w:t>Si oui : je préviens les clients que vous vous en occupez et que le prochain point est à [heure].</w:t>
        <w:br/>
        <w:t>Si non : qui dois-je appeler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Message vocal : </w:t>
      </w:r>
      <w:r>
        <w:rPr>
          <w:rFonts w:ascii="Calibri" w:hAnsi="Calibri" w:cs="Calibri" w:eastAsia="Calibri"/>
          <w:b w:val="0"/>
          <w:color w:val="15131F"/>
          <w:sz w:val="21"/>
        </w:rPr>
        <w:t>[Prénom du responsable], c’est [votre nom], escalade Critique : [problème en une phrase]. Rappelez-moi au [téléphone] dans les 15 minutes. Après [heure], j’appelle [nom du suppléant].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après l’appel : </w:t>
      </w:r>
      <w:r>
        <w:rPr>
          <w:rFonts w:ascii="Calibri" w:hAnsi="Calibri" w:cs="Calibri" w:eastAsia="Calibri"/>
          <w:b w:val="0"/>
          <w:color w:val="15131F"/>
          <w:sz w:val="21"/>
        </w:rPr>
        <w:t>Objet : Critique, [problème], responsable [nom], prochain point à [heure]</w:t>
        <w:br/>
        <w:br/>
        <w:t>Notre appel de [heure] : [problème] depuis [heure], qui touche [qui]. Responsable : [nom], qui va [prochaine étape]. Clients informés : [quoi et quand]. Prochain point client : [heure].</w:t>
        <w:br/>
        <w:br/>
        <w:t>[Votre nom]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À ne jamais promettre : </w:t>
      </w:r>
      <w:r>
        <w:rPr>
          <w:rFonts w:ascii="Calibri" w:hAnsi="Calibri" w:cs="Calibri" w:eastAsia="Calibri"/>
          <w:b w:val="0"/>
          <w:color w:val="5D5A70"/>
          <w:sz w:val="21"/>
        </w:rPr>
        <w:t>Une cause ou une heure de réparation pendant une panne. Promettez l’heure du prochain point, et envoyez-le même si rien n’a changé.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Clôturer l’escalade : résultat, leçon et journal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Clôture quand : 3 contrôles faits · Leçon : Une phrase · Modification de l’arbre : Responsable et date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Une escalade n’est clôturée que lorsque le responsable a confirmé le résultat par écrit, que le client a été informé et que la ligne du journal porte la date de clôture.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 : </w:t>
      </w:r>
      <w:r>
        <w:rPr>
          <w:rFonts w:ascii="Calibri" w:hAnsi="Calibri" w:cs="Calibri" w:eastAsia="Calibri"/>
          <w:b w:val="0"/>
          <w:color w:val="15131F"/>
          <w:sz w:val="21"/>
        </w:rPr>
        <w:t>Résolu : [problème], réf. [référence]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E-mail au client : </w:t>
      </w:r>
      <w:r>
        <w:rPr>
          <w:rFonts w:ascii="Calibri" w:hAnsi="Calibri" w:cs="Calibri" w:eastAsia="Calibri"/>
          <w:b w:val="0"/>
          <w:color w:val="15131F"/>
          <w:sz w:val="21"/>
        </w:rPr>
        <w:t>Bonjour [prénom],</w:t>
        <w:br/>
        <w:br/>
        <w:t>Voici un court résumé pour vos dossiers.</w:t>
        <w:br/>
        <w:br/>
        <w:t>Ce qui s’est passé : [problème, en une phrase]</w:t>
        <w:br/>
        <w:t>Ce que nous avons fait : [résultat, avec les dates]</w:t>
        <w:br/>
        <w:t>Qui s’en est occupé : [nom du responsable], [fonction du responsable]</w:t>
        <w:br/>
        <w:t>Ce que nous avons changé : [une phrase, ou « rien à changer »]</w:t>
        <w:br/>
        <w:br/>
        <w:t>Si le problème revient, répondez en indiquant votre référence [référence] : votre message me parviendra directement.</w:t>
        <w:br/>
        <w:br/>
        <w:t>[Votre nom], [fonction], [entreprise]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Note de clôture interne : </w:t>
      </w:r>
      <w:r>
        <w:rPr>
          <w:rFonts w:ascii="Calibri" w:hAnsi="Calibri" w:cs="Calibri" w:eastAsia="Calibri"/>
          <w:b w:val="0"/>
          <w:color w:val="15131F"/>
          <w:sz w:val="21"/>
        </w:rPr>
        <w:t>Clôturée : [référence], [catégorie de problème], [gravité], [client]</w:t>
        <w:br/>
        <w:t>Résultat confirmé par : [nom du responsable], [date]</w:t>
        <w:br/>
        <w:t>Réponse dans le délai : [Oui ou Non]. Suppléant sollicité : [Oui ou Non]</w:t>
        <w:br/>
        <w:t>Client informé : [date et canal]</w:t>
        <w:br/>
        <w:t>Leçon : [une phrase : ce qui a causé l’escalade ou le retard]</w:t>
        <w:br/>
        <w:t>Modification de l’arbre : [modification, responsable et date, ou « aucune »]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Contrôle de clôture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Contrôle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Fait quand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Exemple rempli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responsable a confirmé le résultat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Par écrit : e-mail, résumé de tâche ou note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Marco, 7 octobre, 10 h 05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 informé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Envoyé, pas seulement rédigé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E-mail de clôture, 7 octobre, 10 h 15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Ligne du journal clôturée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Résultat et date de clôture remplis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Clôturée le 7 octobre 2026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 silence ne tranche pas : </w:t>
      </w:r>
      <w:r>
        <w:rPr>
          <w:rFonts w:ascii="Calibri" w:hAnsi="Calibri" w:cs="Calibri" w:eastAsia="Calibri"/>
          <w:b w:val="0"/>
          <w:color w:val="5D5A70"/>
          <w:sz w:val="21"/>
        </w:rPr>
        <w:t>Un client qui ne répond pas ne laisse pas l’escalade ouverte. Un responsable qui ne confirme jamais, si.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Résultats : </w:t>
      </w:r>
      <w:r>
        <w:rPr>
          <w:rFonts w:ascii="Calibri" w:hAnsi="Calibri" w:cs="Calibri" w:eastAsia="Calibri"/>
          <w:b w:val="0"/>
          <w:color w:val="5D5A70"/>
          <w:sz w:val="21"/>
        </w:rPr>
        <w:t>Réparé, Remplacé ou remboursé, Contournement convenu, Refusé avec motif, Transmis à un fournisseur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Exemple : Une machine en panne : le responsable ne répond pas, la suppléante prend le relais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Une machine à café de bureau tombe en panne pour la deuxième fois en trois semaines, deux jours avant un petit-déjeuner client. Jess, la cheffe d’équipe support, fait remonter le problème au responsable désigné dans l’arbre d’escalade et indique à la cliente quand elle aura des nouvelles. Le responsable manque l’échéance de 2 heures, la suppléante prend le relais et la cliente reçoit son point à l’heure.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 : </w:t>
      </w:r>
      <w:r>
        <w:rPr>
          <w:rFonts w:ascii="Calibri" w:hAnsi="Calibri" w:cs="Calibri" w:eastAsia="Calibri"/>
          <w:b w:val="0"/>
          <w:color w:val="15131F"/>
          <w:sz w:val="21"/>
        </w:rPr>
        <w:t>Bonjour, notre machine à café du 3e étage affiche encore l’erreur E14 et ne chauffe plus. C’est la deuxième fois ce mois-ci. Nous avons un petit-déjeuner client jeudi.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 IA : </w:t>
      </w:r>
      <w:r>
        <w:rPr>
          <w:rFonts w:ascii="Calibri" w:hAnsi="Calibri" w:cs="Calibri" w:eastAsia="Calibri"/>
          <w:b w:val="0"/>
          <w:color w:val="15131F"/>
          <w:sz w:val="21"/>
        </w:rPr>
        <w:t>Je suis désolé, Laura. Pouvez-vous m’indiquer le numéro de la machine, sur l’autocollant à l’arrière, et me dire si elle fuit ou sent le brûlé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 : </w:t>
      </w:r>
      <w:r>
        <w:rPr>
          <w:rFonts w:ascii="Calibri" w:hAnsi="Calibri" w:cs="Calibri" w:eastAsia="Calibri"/>
          <w:b w:val="0"/>
          <w:color w:val="15131F"/>
          <w:sz w:val="21"/>
        </w:rPr>
        <w:t>KB-1142. Pas de fuite, pas d’odeur, elle ne chauffe juste pas. 40 personnes ici sans café.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 IA : </w:t>
      </w:r>
      <w:r>
        <w:rPr>
          <w:rFonts w:ascii="Calibri" w:hAnsi="Calibri" w:cs="Calibri" w:eastAsia="Calibri"/>
          <w:b w:val="0"/>
          <w:color w:val="15131F"/>
          <w:sz w:val="21"/>
        </w:rPr>
        <w:t>Merci. Je transmets ce chat à notre équipe support. Vous n’aurez rien à répéter.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Jess (cheffe d’équipe) : </w:t>
      </w:r>
      <w:r>
        <w:rPr>
          <w:rFonts w:ascii="Calibri" w:hAnsi="Calibri" w:cs="Calibri" w:eastAsia="Calibri"/>
          <w:b w:val="0"/>
          <w:color w:val="15131F"/>
          <w:sz w:val="21"/>
        </w:rPr>
        <w:t>Bonjour Laura, ici Jess, cheffe d’équipe support. Pouvez-vous éteindre la machine à la prise, attendre 10 minutes, puis lancer un cycle de détartrage 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 : </w:t>
      </w:r>
      <w:r>
        <w:rPr>
          <w:rFonts w:ascii="Calibri" w:hAnsi="Calibri" w:cs="Calibri" w:eastAsia="Calibri"/>
          <w:b w:val="0"/>
          <w:color w:val="15131F"/>
          <w:sz w:val="21"/>
        </w:rPr>
        <w:t>C’est fait. Toujours E14.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Jess (cheffe d’équipe) : </w:t>
      </w:r>
      <w:r>
        <w:rPr>
          <w:rFonts w:ascii="Calibri" w:hAnsi="Calibri" w:cs="Calibri" w:eastAsia="Calibri"/>
          <w:b w:val="0"/>
          <w:color w:val="15131F"/>
          <w:sz w:val="21"/>
        </w:rPr>
        <w:t>Merci d’avoir essayé. J’ai transmis votre demande à Marco Bianchi, notre chef du service technique. Votre référence est ESC-031. Vous aurez de nos nouvelles avant 12 h aujourd’hui, même si le problème n’est pas encore réglé.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E-mail d’escalade au responsable, 6 octobre, 9 h 41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Catégorie de problème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Panne ou réparation de machine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Gravité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Élevée : petit-déjeuner client du 8 octobre compromis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Responsable et suppléant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Marco Bianchi, chef du service technique ; Ruth Okoye, directrice des opérations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Échéance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heures : réponse avant 11 h 41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Solution de repli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Ruth envoie une machine de prêt le jour même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Impact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40 salariés sans café ; deuxième panne depuis le 15 septembre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Ce qui a été essayé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Machine éteinte 10 minutes, puis cycle de détartrage : toujours E14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Demande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Une visite de technicien avant jeudi, ou une machine de prêt aujourd’hui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La suite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Heure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Événement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 h 45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 informée : responsable, référence ESC-031, point avant 12 h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Jess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11 h 41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Échéance passée : Marco en installation, sans réseau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11 h 43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E-mail de relance sans réponse à Marco et Ruth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Jess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11 h 52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 Je m’en occupe » : machine de prêt avant 15 h, nouvelle machine mercredi à 8 h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Ruth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11 h 58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 informée : Ruth a repris le dossier, machine de prêt avant 15 h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Jess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 h 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Machine de prêt installée et en marche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Nadia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oct., 9 h 20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Nouvelle machine installée, ancienne récupérée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Contrôle de clôture et fiche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Élément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Enregistré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Statut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Résultat confirmé par le responsable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Marco, résumé de statut de la tâche, 7 oct., 10 h 05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Fait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 informé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E-mail de clôture, 7 oct., 10 h 15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Fait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Ligne du journal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Clôturée le 7 octobre 2026, suppléant sollicité : Oui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Fait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Tâche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ESC-031, « Cédant » passé de Marco à Ruth à 11 h 43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Fait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Leçon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Les jours d’installation comptent comme hors horaires : Ruth couvre les pannes de machine de gravité Élevée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Fait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Entreprise et cliente fictives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Comment utiliser ce modèle d’e-mail d’escalade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Remplissez l’arbre d’escalade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Responsable, suppléant, horaires, délai et solution de repli pour chaque catégorie de problème, dans la feuille Matrice d’escalade.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Faites remonter et notez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Envoyez l’onglet 2, 3 ou 4 avec les champs remplis, et ajoutez la ligne au journal avec son échéance.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Informez le client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Envoyez l’onglet 5 dans les 15 minutes, avec une heure de point fixée après l’échéance du responsable.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Agissez à l’échéance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Sans réponse : envoyez l’onglet 6 au responsable et au suppléant. Un cas Critique passe d’abord par le téléphone (onglet 7).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Clôturez et faites le bilan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Clôturez avec l’onglet 8. Une fois par mois, passez en revue les ratés et modifiez l’arbre, pas seulement les personnes.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Mise en place dans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« Mes bots » &gt; choisissez le bot &gt; onglet « Connecter » : « Envoyer des notifications par e-mail » définit l’adresse qui reçoit un e-mail quand un chat a besoin d’un support humain ; « Utilisateurs assignés » liste les personnes qui peuvent gérer le bot. « Support en direct » &gt; « Paramètres de notification » ajoute « Alertes e-mail », « Alertes du navigateur » et « Alertes mobiles 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Un chat transféré apparaît avec le statut « En attente d’un agent » dans « Support en direct ». Le chef d’équipe support clique sur « Réclamer » (prendre le chat en charge) et essaie la solution habituelle.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Créez l’escalade : « Tâches » &gt; « Nouvelle tâche », « Titre de la tâche » « ESC-031 Panne de machine, Élevée », le responsable dans « Cédant » (la personne chargée de la tâche), l’échéance dans « Date limite », « Priorité » sur « Haut » (« Urgent » pour une gravité Critique), et l’affaire dans « Accord lié » s’il y en a une. Activez « Résumé de statut requis à l’achèvement », pour que le responsable écrive le résultat avant « Mark terminé » (marquer comme terminée).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À l’échéance, vérifiez « Retard » dans « Tâches » : remplacez le « Cédant » par le suppléant et envoyez l’onglet 6.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Ajoutez un tag au chat (« Paramètres » &gt; « Tags de conversation » &gt; « Nouvelle étiquette » « Escalade ») et notez la chronologie, le résultat et la leçon dans les « Notes » du contact.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Avec Growth, enregistrez la version chat de l’onglet 5 : « Paramètres » &gt; « Réponses enregistrées » &gt; « Nouvelle réponse », « Raccourci » (par exemple /escalated), « Titre », « Corps de la réponse », « Partager avec l’équipe 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n’a ni règles d’escalade automatiques ni fonction de matrice d’escalade : l’arbre est votre document, et c’est la date limite de la tâche que vous surveillez. Transfert vers un humain : Launch, 19 $ par mois en facturation annuelle pour 8 utilisateurs. Réponses enregistrées : Growth, 49 $. Free : chat IA et tâches de base pour 3 utilisateurs.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Revue mensuelle des escalades, 20 minutes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part des réponses dans le délai atteint votre objectif, catégorie par catégorie.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Une raison qui revient dans les lignes Suppléant sollicité entraîne une modification de l’arbre.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Chaque ligne clôturée a un résultat, Client informé = Oui et une date de clôture.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Modèle gratuit de CRMsoftware.pro. Données d’exemple fictives.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https://crmsoftware.pro/fr/templates/escalation-email-templates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Modèles d’e-mail d’escalade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